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FA5" w:rsidRPr="003D5FA5" w:rsidRDefault="003D5FA5" w:rsidP="003D5FA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D5FA5">
        <w:rPr>
          <w:rFonts w:eastAsia="Times New Roman" w:cstheme="minorHAnsi"/>
          <w:b/>
          <w:bCs/>
          <w:sz w:val="36"/>
          <w:szCs w:val="24"/>
        </w:rPr>
        <w:t>Employee Exit and Clearance Form</w:t>
      </w:r>
    </w:p>
    <w:p w:rsidR="003D5FA5" w:rsidRDefault="003D5FA5" w:rsidP="003D5F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5FA5">
        <w:rPr>
          <w:rFonts w:eastAsia="Times New Roman" w:cstheme="minorHAnsi"/>
          <w:b/>
          <w:bCs/>
          <w:sz w:val="24"/>
          <w:szCs w:val="24"/>
        </w:rPr>
        <w:t>Section 1: Employee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D3C9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John Smith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EMP-2456</w:t>
            </w:r>
          </w:p>
        </w:tc>
      </w:tr>
      <w:tr w:rsidR="00CD3C9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Senior Accountant</w:t>
            </w:r>
          </w:p>
        </w:tc>
      </w:tr>
      <w:tr w:rsidR="00CD3C9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10-Jan-2015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Date of Resignation / Retirement</w:t>
            </w: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30-Sep-2025</w:t>
            </w:r>
          </w:p>
        </w:tc>
      </w:tr>
      <w:tr w:rsidR="00CD3C90" w:rsidRPr="008D757E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Last Working Day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31-Oct-2025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D3C90" w:rsidRPr="008D757E" w:rsidTr="0065308B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Type of Separation</w:t>
            </w:r>
          </w:p>
        </w:tc>
        <w:tc>
          <w:tcPr>
            <w:tcW w:w="7508" w:type="dxa"/>
            <w:gridSpan w:val="3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Resignation </w:t>
            </w: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Retirement </w:t>
            </w: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Termination </w:t>
            </w: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Contract End</w:t>
            </w:r>
          </w:p>
        </w:tc>
      </w:tr>
      <w:tr w:rsidR="00CD3C90" w:rsidRPr="008D757E" w:rsidTr="0065308B">
        <w:trPr>
          <w:trHeight w:val="536"/>
        </w:trPr>
        <w:tc>
          <w:tcPr>
            <w:tcW w:w="2468" w:type="dxa"/>
            <w:vMerge w:val="restart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Reason for Leaving</w:t>
            </w:r>
          </w:p>
        </w:tc>
        <w:tc>
          <w:tcPr>
            <w:tcW w:w="7508" w:type="dxa"/>
            <w:gridSpan w:val="3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Retirement after 10 years of service</w:t>
            </w:r>
          </w:p>
        </w:tc>
      </w:tr>
      <w:tr w:rsidR="00CD3C90" w:rsidRPr="008D757E" w:rsidTr="0065308B">
        <w:trPr>
          <w:trHeight w:val="536"/>
        </w:trPr>
        <w:tc>
          <w:tcPr>
            <w:tcW w:w="2468" w:type="dxa"/>
            <w:vMerge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D5FA5" w:rsidRPr="003D5FA5" w:rsidRDefault="003D5FA5" w:rsidP="003D5F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5FA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D5FA5" w:rsidRDefault="003D5FA5" w:rsidP="003D5F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5FA5">
        <w:rPr>
          <w:rFonts w:eastAsia="Times New Roman" w:cstheme="minorHAnsi"/>
          <w:b/>
          <w:bCs/>
          <w:sz w:val="24"/>
          <w:szCs w:val="24"/>
        </w:rPr>
        <w:t>Section 2: Departmental Clearance Checklist</w:t>
      </w:r>
    </w:p>
    <w:tbl>
      <w:tblPr>
        <w:tblStyle w:val="TableGrid"/>
        <w:tblW w:w="9953" w:type="dxa"/>
        <w:tblInd w:w="-365" w:type="dxa"/>
        <w:tblLook w:val="04A0" w:firstRow="1" w:lastRow="0" w:firstColumn="1" w:lastColumn="0" w:noHBand="0" w:noVBand="1"/>
      </w:tblPr>
      <w:tblGrid>
        <w:gridCol w:w="1978"/>
        <w:gridCol w:w="2972"/>
        <w:gridCol w:w="1098"/>
        <w:gridCol w:w="1962"/>
        <w:gridCol w:w="1943"/>
      </w:tblGrid>
      <w:tr w:rsidR="00CD3C90" w:rsidRPr="003D5FA5" w:rsidTr="00CD3C90">
        <w:trPr>
          <w:trHeight w:val="536"/>
        </w:trPr>
        <w:tc>
          <w:tcPr>
            <w:tcW w:w="1978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Department / Section</w:t>
            </w:r>
          </w:p>
        </w:tc>
        <w:tc>
          <w:tcPr>
            <w:tcW w:w="2972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Items to be Cleared</w:t>
            </w:r>
          </w:p>
        </w:tc>
        <w:tc>
          <w:tcPr>
            <w:tcW w:w="1098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Status (Yes/No)</w:t>
            </w:r>
          </w:p>
        </w:tc>
        <w:tc>
          <w:tcPr>
            <w:tcW w:w="1962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Remarks</w:t>
            </w:r>
          </w:p>
        </w:tc>
        <w:tc>
          <w:tcPr>
            <w:tcW w:w="1943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Verified By</w:t>
            </w:r>
          </w:p>
        </w:tc>
      </w:tr>
      <w:tr w:rsidR="00CD3C90" w:rsidRPr="003D5FA5" w:rsidTr="00CD3C90">
        <w:trPr>
          <w:trHeight w:val="536"/>
        </w:trPr>
        <w:tc>
          <w:tcPr>
            <w:tcW w:w="197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IT Department</w:t>
            </w:r>
          </w:p>
        </w:tc>
        <w:tc>
          <w:tcPr>
            <w:tcW w:w="297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Laptop, Access Card, Email Access</w:t>
            </w:r>
          </w:p>
        </w:tc>
        <w:tc>
          <w:tcPr>
            <w:tcW w:w="109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6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All items returned</w:t>
            </w:r>
          </w:p>
        </w:tc>
        <w:tc>
          <w:tcPr>
            <w:tcW w:w="19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Mark Wilson</w:t>
            </w:r>
          </w:p>
        </w:tc>
      </w:tr>
      <w:tr w:rsidR="00CD3C90" w:rsidRPr="003D5FA5" w:rsidTr="00CD3C90">
        <w:trPr>
          <w:trHeight w:val="536"/>
        </w:trPr>
        <w:tc>
          <w:tcPr>
            <w:tcW w:w="197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HR Department</w:t>
            </w:r>
          </w:p>
        </w:tc>
        <w:tc>
          <w:tcPr>
            <w:tcW w:w="297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Employee File, ID Card, Exit Interview</w:t>
            </w:r>
          </w:p>
        </w:tc>
        <w:tc>
          <w:tcPr>
            <w:tcW w:w="109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6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Completed</w:t>
            </w:r>
          </w:p>
        </w:tc>
        <w:tc>
          <w:tcPr>
            <w:tcW w:w="19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</w:tr>
      <w:tr w:rsidR="00CD3C90" w:rsidRPr="003D5FA5" w:rsidTr="00CD3C90">
        <w:trPr>
          <w:trHeight w:val="536"/>
        </w:trPr>
        <w:tc>
          <w:tcPr>
            <w:tcW w:w="197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Finance Department</w:t>
            </w:r>
          </w:p>
        </w:tc>
        <w:tc>
          <w:tcPr>
            <w:tcW w:w="297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Salary Advance, Expense Claims</w:t>
            </w:r>
          </w:p>
        </w:tc>
        <w:tc>
          <w:tcPr>
            <w:tcW w:w="109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6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Final settlement processed</w:t>
            </w:r>
          </w:p>
        </w:tc>
        <w:tc>
          <w:tcPr>
            <w:tcW w:w="19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Rachel Adams</w:t>
            </w:r>
          </w:p>
        </w:tc>
      </w:tr>
      <w:tr w:rsidR="00CD3C90" w:rsidRPr="003D5FA5" w:rsidTr="00CD3C90">
        <w:trPr>
          <w:trHeight w:val="536"/>
        </w:trPr>
        <w:tc>
          <w:tcPr>
            <w:tcW w:w="197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Administration</w:t>
            </w:r>
          </w:p>
        </w:tc>
        <w:tc>
          <w:tcPr>
            <w:tcW w:w="297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Office Keys, Parking Card</w:t>
            </w:r>
          </w:p>
        </w:tc>
        <w:tc>
          <w:tcPr>
            <w:tcW w:w="109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6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All returned</w:t>
            </w:r>
          </w:p>
        </w:tc>
        <w:tc>
          <w:tcPr>
            <w:tcW w:w="19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Kevin Rogers</w:t>
            </w:r>
          </w:p>
        </w:tc>
      </w:tr>
      <w:tr w:rsidR="00CD3C90" w:rsidRPr="003D5FA5" w:rsidTr="00CD3C90">
        <w:trPr>
          <w:trHeight w:val="536"/>
        </w:trPr>
        <w:tc>
          <w:tcPr>
            <w:tcW w:w="197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Security</w:t>
            </w:r>
          </w:p>
        </w:tc>
        <w:tc>
          <w:tcPr>
            <w:tcW w:w="297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Security Badge</w:t>
            </w:r>
          </w:p>
        </w:tc>
        <w:tc>
          <w:tcPr>
            <w:tcW w:w="109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96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Cleared</w:t>
            </w:r>
          </w:p>
        </w:tc>
        <w:tc>
          <w:tcPr>
            <w:tcW w:w="19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Paul Thomas</w:t>
            </w:r>
          </w:p>
        </w:tc>
      </w:tr>
      <w:tr w:rsidR="00CD3C90" w:rsidRPr="003D5FA5" w:rsidTr="00CD3C90">
        <w:trPr>
          <w:trHeight w:val="536"/>
        </w:trPr>
        <w:tc>
          <w:tcPr>
            <w:tcW w:w="197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Library / Records</w:t>
            </w:r>
          </w:p>
        </w:tc>
        <w:tc>
          <w:tcPr>
            <w:tcW w:w="297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Borrowed Documents</w:t>
            </w:r>
          </w:p>
        </w:tc>
        <w:tc>
          <w:tcPr>
            <w:tcW w:w="109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N/A</w:t>
            </w:r>
          </w:p>
        </w:tc>
        <w:tc>
          <w:tcPr>
            <w:tcW w:w="1962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None outstanding</w:t>
            </w:r>
          </w:p>
        </w:tc>
        <w:tc>
          <w:tcPr>
            <w:tcW w:w="19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—</w:t>
            </w:r>
          </w:p>
        </w:tc>
      </w:tr>
    </w:tbl>
    <w:p w:rsidR="003D5FA5" w:rsidRPr="003D5FA5" w:rsidRDefault="003D5FA5" w:rsidP="003D5F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5FA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D5FA5" w:rsidRDefault="003D5FA5" w:rsidP="003D5F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5FA5">
        <w:rPr>
          <w:rFonts w:eastAsia="Times New Roman" w:cstheme="minorHAnsi"/>
          <w:b/>
          <w:bCs/>
          <w:sz w:val="24"/>
          <w:szCs w:val="24"/>
        </w:rPr>
        <w:t>Section 3: Financial Settlement Summary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083"/>
        <w:gridCol w:w="3033"/>
        <w:gridCol w:w="3860"/>
      </w:tblGrid>
      <w:tr w:rsidR="00CD3C90" w:rsidRPr="003D5FA5" w:rsidTr="00CD3C90">
        <w:trPr>
          <w:trHeight w:val="536"/>
        </w:trPr>
        <w:tc>
          <w:tcPr>
            <w:tcW w:w="3093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046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Amount (USD)</w:t>
            </w:r>
          </w:p>
        </w:tc>
        <w:tc>
          <w:tcPr>
            <w:tcW w:w="3837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Note</w:t>
            </w:r>
          </w:p>
        </w:tc>
      </w:tr>
      <w:tr w:rsidR="00CD3C90" w:rsidRPr="003D5FA5" w:rsidTr="00CD3C90">
        <w:trPr>
          <w:trHeight w:val="536"/>
        </w:trPr>
        <w:tc>
          <w:tcPr>
            <w:tcW w:w="309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Unpaid Salary</w:t>
            </w:r>
          </w:p>
        </w:tc>
        <w:tc>
          <w:tcPr>
            <w:tcW w:w="3046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2,000</w:t>
            </w:r>
          </w:p>
        </w:tc>
        <w:tc>
          <w:tcPr>
            <w:tcW w:w="383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=2000</w:t>
            </w:r>
          </w:p>
        </w:tc>
      </w:tr>
      <w:tr w:rsidR="00CD3C90" w:rsidRPr="003D5FA5" w:rsidTr="00CD3C90">
        <w:trPr>
          <w:trHeight w:val="536"/>
        </w:trPr>
        <w:tc>
          <w:tcPr>
            <w:tcW w:w="309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3046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1,200</w:t>
            </w:r>
          </w:p>
        </w:tc>
        <w:tc>
          <w:tcPr>
            <w:tcW w:w="383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3D5FA5">
              <w:rPr>
                <w:rFonts w:eastAsia="Times New Roman" w:cstheme="minorHAnsi"/>
                <w:sz w:val="24"/>
                <w:szCs w:val="24"/>
              </w:rPr>
              <w:t>No_of_Leave_Days</w:t>
            </w:r>
            <w:proofErr w:type="spellEnd"/>
            <w:r w:rsidRPr="003D5FA5">
              <w:rPr>
                <w:rFonts w:eastAsia="Times New Roman" w:cstheme="minorHAnsi"/>
                <w:sz w:val="24"/>
                <w:szCs w:val="24"/>
              </w:rPr>
              <w:t>*</w:t>
            </w:r>
            <w:proofErr w:type="spellStart"/>
            <w:r w:rsidRPr="003D5FA5">
              <w:rPr>
                <w:rFonts w:eastAsia="Times New Roman" w:cstheme="minorHAnsi"/>
                <w:sz w:val="24"/>
                <w:szCs w:val="24"/>
              </w:rPr>
              <w:t>Daily_Pay_Rate</w:t>
            </w:r>
            <w:proofErr w:type="spellEnd"/>
          </w:p>
        </w:tc>
      </w:tr>
      <w:tr w:rsidR="00CD3C90" w:rsidRPr="003D5FA5" w:rsidTr="00CD3C90">
        <w:trPr>
          <w:trHeight w:val="536"/>
        </w:trPr>
        <w:tc>
          <w:tcPr>
            <w:tcW w:w="309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lastRenderedPageBreak/>
              <w:t>Gratuity / Pension</w:t>
            </w:r>
          </w:p>
        </w:tc>
        <w:tc>
          <w:tcPr>
            <w:tcW w:w="3046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5,000</w:t>
            </w:r>
          </w:p>
        </w:tc>
        <w:tc>
          <w:tcPr>
            <w:tcW w:w="383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3D5FA5">
              <w:rPr>
                <w:rFonts w:eastAsia="Times New Roman" w:cstheme="minorHAnsi"/>
                <w:sz w:val="24"/>
                <w:szCs w:val="24"/>
              </w:rPr>
              <w:t>Years_of_Service</w:t>
            </w:r>
            <w:proofErr w:type="spellEnd"/>
            <w:r w:rsidRPr="003D5FA5">
              <w:rPr>
                <w:rFonts w:eastAsia="Times New Roman" w:cstheme="minorHAnsi"/>
                <w:sz w:val="24"/>
                <w:szCs w:val="24"/>
              </w:rPr>
              <w:t>*</w:t>
            </w:r>
            <w:proofErr w:type="spellStart"/>
            <w:r w:rsidRPr="003D5FA5">
              <w:rPr>
                <w:rFonts w:eastAsia="Times New Roman" w:cstheme="minorHAnsi"/>
                <w:sz w:val="24"/>
                <w:szCs w:val="24"/>
              </w:rPr>
              <w:t>Gratuity_Rate</w:t>
            </w:r>
            <w:proofErr w:type="spellEnd"/>
          </w:p>
        </w:tc>
      </w:tr>
      <w:tr w:rsidR="00CD3C90" w:rsidRPr="003D5FA5" w:rsidTr="00CD3C90">
        <w:trPr>
          <w:trHeight w:val="536"/>
        </w:trPr>
        <w:tc>
          <w:tcPr>
            <w:tcW w:w="309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Deductions (Loans, Fines, etc.)</w:t>
            </w:r>
          </w:p>
        </w:tc>
        <w:tc>
          <w:tcPr>
            <w:tcW w:w="3046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-500</w:t>
            </w:r>
          </w:p>
        </w:tc>
        <w:tc>
          <w:tcPr>
            <w:tcW w:w="383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=SUM(</w:t>
            </w:r>
            <w:proofErr w:type="spellStart"/>
            <w:r w:rsidRPr="003D5FA5">
              <w:rPr>
                <w:rFonts w:eastAsia="Times New Roman" w:cstheme="minorHAnsi"/>
                <w:sz w:val="24"/>
                <w:szCs w:val="24"/>
              </w:rPr>
              <w:t>Loan_Deduction+Other_Fines</w:t>
            </w:r>
            <w:proofErr w:type="spellEnd"/>
            <w:r w:rsidRPr="003D5FA5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</w:tr>
      <w:tr w:rsidR="00CD3C90" w:rsidRPr="003D5FA5" w:rsidTr="00CD3C90">
        <w:trPr>
          <w:trHeight w:val="536"/>
        </w:trPr>
        <w:tc>
          <w:tcPr>
            <w:tcW w:w="309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Total Payable to Employee</w:t>
            </w:r>
          </w:p>
        </w:tc>
        <w:tc>
          <w:tcPr>
            <w:tcW w:w="3046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7,700</w:t>
            </w:r>
          </w:p>
        </w:tc>
        <w:tc>
          <w:tcPr>
            <w:tcW w:w="383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</w:tr>
    </w:tbl>
    <w:p w:rsidR="003D5FA5" w:rsidRPr="003D5FA5" w:rsidRDefault="003D5FA5" w:rsidP="003D5F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5FA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3D5FA5" w:rsidRDefault="003D5FA5" w:rsidP="003D5F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5FA5">
        <w:rPr>
          <w:rFonts w:eastAsia="Times New Roman" w:cstheme="minorHAnsi"/>
          <w:b/>
          <w:bCs/>
          <w:sz w:val="24"/>
          <w:szCs w:val="24"/>
        </w:rPr>
        <w:t>Section 4: 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D3C90" w:rsidRPr="003D5FA5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Exit Interview Conducted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Notice Period Served</w:t>
            </w: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</w:tr>
      <w:tr w:rsidR="00CD3C90" w:rsidRPr="003D5FA5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Clearance Received From All Departments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☑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Yes </w:t>
            </w:r>
            <w:r w:rsidRPr="003D5FA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3D5FA5">
              <w:rPr>
                <w:rFonts w:eastAsia="Times New Roman" w:cstheme="minorHAnsi"/>
                <w:sz w:val="24"/>
                <w:szCs w:val="24"/>
              </w:rPr>
              <w:t xml:space="preserve"> No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Date of Final Settlement</w:t>
            </w: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05-Nov-2025</w:t>
            </w:r>
          </w:p>
        </w:tc>
      </w:tr>
      <w:tr w:rsidR="00CD3C90" w:rsidRPr="003D5FA5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Amount Paid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USD 7,700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Payment Mode</w:t>
            </w: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</w:tr>
      <w:tr w:rsidR="00CD3C90" w:rsidRPr="003D5FA5" w:rsidTr="00267B90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08" w:type="dxa"/>
            <w:gridSpan w:val="3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Employee eligible for full benefits</w:t>
            </w:r>
          </w:p>
        </w:tc>
      </w:tr>
    </w:tbl>
    <w:p w:rsidR="003D5FA5" w:rsidRPr="003D5FA5" w:rsidRDefault="003D5FA5" w:rsidP="003D5F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5FA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D5FA5" w:rsidRDefault="003D5FA5" w:rsidP="003D5F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5FA5">
        <w:rPr>
          <w:rFonts w:eastAsia="Times New Roman" w:cstheme="minorHAnsi"/>
          <w:b/>
          <w:bCs/>
          <w:sz w:val="24"/>
          <w:szCs w:val="24"/>
        </w:rPr>
        <w:t>Section 5: Authorization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D3C90" w:rsidRPr="003D5FA5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Authorized By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D5FA5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CD3C90" w:rsidRPr="003D5FA5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Sarah Lee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05-Nov-2025</w:t>
            </w:r>
          </w:p>
        </w:tc>
      </w:tr>
      <w:tr w:rsidR="00CD3C90" w:rsidRPr="003D5FA5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Rachel Adams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Finance Officer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05-Nov-2025</w:t>
            </w:r>
          </w:p>
        </w:tc>
      </w:tr>
      <w:tr w:rsidR="00CD3C90" w:rsidRPr="003D5FA5" w:rsidTr="0041248F">
        <w:trPr>
          <w:trHeight w:val="536"/>
        </w:trPr>
        <w:tc>
          <w:tcPr>
            <w:tcW w:w="246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Kevin Rogers</w:t>
            </w:r>
          </w:p>
        </w:tc>
        <w:tc>
          <w:tcPr>
            <w:tcW w:w="2543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Admin Head</w:t>
            </w:r>
          </w:p>
        </w:tc>
        <w:tc>
          <w:tcPr>
            <w:tcW w:w="2547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D3C90" w:rsidRPr="003D5FA5" w:rsidRDefault="00CD3C90" w:rsidP="00CD3C90">
            <w:pPr>
              <w:rPr>
                <w:rFonts w:eastAsia="Times New Roman" w:cstheme="minorHAnsi"/>
                <w:sz w:val="24"/>
                <w:szCs w:val="24"/>
              </w:rPr>
            </w:pPr>
            <w:r w:rsidRPr="003D5FA5">
              <w:rPr>
                <w:rFonts w:eastAsia="Times New Roman" w:cstheme="minorHAnsi"/>
                <w:sz w:val="24"/>
                <w:szCs w:val="24"/>
              </w:rPr>
              <w:t>05-Nov-2025</w:t>
            </w:r>
          </w:p>
        </w:tc>
      </w:tr>
    </w:tbl>
    <w:p w:rsidR="003D5FA5" w:rsidRPr="003D5FA5" w:rsidRDefault="003D5FA5" w:rsidP="003D5FA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D5FA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D5FA5" w:rsidRPr="003D5FA5" w:rsidRDefault="003D5FA5" w:rsidP="003D5FA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D5FA5">
        <w:rPr>
          <w:rFonts w:eastAsia="Times New Roman" w:cstheme="minorHAnsi"/>
          <w:b/>
          <w:bCs/>
          <w:sz w:val="24"/>
          <w:szCs w:val="24"/>
        </w:rPr>
        <w:t>Section 6: Employee Acknowledgment</w:t>
      </w:r>
    </w:p>
    <w:p w:rsidR="003D5FA5" w:rsidRPr="003D5FA5" w:rsidRDefault="003D5FA5" w:rsidP="003D5F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5FA5">
        <w:rPr>
          <w:rFonts w:eastAsia="Times New Roman" w:cstheme="minorHAnsi"/>
          <w:sz w:val="24"/>
          <w:szCs w:val="24"/>
        </w:rPr>
        <w:t xml:space="preserve">I, </w:t>
      </w:r>
      <w:r w:rsidRPr="003D5FA5">
        <w:rPr>
          <w:rFonts w:eastAsia="Times New Roman" w:cstheme="minorHAnsi"/>
          <w:b/>
          <w:bCs/>
          <w:sz w:val="24"/>
          <w:szCs w:val="24"/>
        </w:rPr>
        <w:t>John Smith</w:t>
      </w:r>
      <w:r w:rsidRPr="003D5FA5">
        <w:rPr>
          <w:rFonts w:eastAsia="Times New Roman" w:cstheme="minorHAnsi"/>
          <w:sz w:val="24"/>
          <w:szCs w:val="24"/>
        </w:rPr>
        <w:t>, confirm that I have returned all company property and received the full and final settlement as stated above.</w:t>
      </w:r>
    </w:p>
    <w:p w:rsidR="003D5FA5" w:rsidRPr="003D5FA5" w:rsidRDefault="003D5FA5" w:rsidP="003D5FA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5FA5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3D5FA5">
        <w:rPr>
          <w:rFonts w:eastAsia="Times New Roman" w:cstheme="minorHAnsi"/>
          <w:sz w:val="24"/>
          <w:szCs w:val="24"/>
        </w:rPr>
        <w:t xml:space="preserve"> ___________________</w:t>
      </w:r>
      <w:r w:rsidRPr="003D5FA5">
        <w:rPr>
          <w:rFonts w:eastAsia="Times New Roman" w:cstheme="minorHAnsi"/>
          <w:sz w:val="24"/>
          <w:szCs w:val="24"/>
        </w:rPr>
        <w:br/>
      </w:r>
      <w:r w:rsidR="00CD3C90">
        <w:rPr>
          <w:rFonts w:eastAsia="Times New Roman" w:cstheme="minorHAnsi"/>
          <w:b/>
          <w:bCs/>
          <w:sz w:val="24"/>
          <w:szCs w:val="24"/>
        </w:rPr>
        <w:br/>
      </w:r>
      <w:r w:rsidRPr="003D5FA5">
        <w:rPr>
          <w:rFonts w:eastAsia="Times New Roman" w:cstheme="minorHAnsi"/>
          <w:b/>
          <w:bCs/>
          <w:sz w:val="24"/>
          <w:szCs w:val="24"/>
        </w:rPr>
        <w:t>Date:</w:t>
      </w:r>
      <w:r w:rsidRPr="003D5FA5">
        <w:rPr>
          <w:rFonts w:eastAsia="Times New Roman" w:cstheme="minorHAnsi"/>
          <w:sz w:val="24"/>
          <w:szCs w:val="24"/>
        </w:rPr>
        <w:t xml:space="preserve"> 05-Nov-2025</w:t>
      </w:r>
    </w:p>
    <w:sectPr w:rsidR="003D5FA5" w:rsidRPr="003D5FA5" w:rsidSect="00CD3C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99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F12" w:rsidRDefault="00E90F12" w:rsidP="00CD3C90">
      <w:pPr>
        <w:spacing w:after="0" w:line="240" w:lineRule="auto"/>
      </w:pPr>
      <w:r>
        <w:separator/>
      </w:r>
    </w:p>
  </w:endnote>
  <w:endnote w:type="continuationSeparator" w:id="0">
    <w:p w:rsidR="00E90F12" w:rsidRDefault="00E90F12" w:rsidP="00CD3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90" w:rsidRDefault="00CD3C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90" w:rsidRPr="00CD3C90" w:rsidRDefault="00CD3C90">
    <w:pPr>
      <w:pStyle w:val="Footer"/>
      <w:rPr>
        <w:i/>
      </w:rPr>
    </w:pPr>
    <w:bookmarkStart w:id="0" w:name="_GoBack"/>
    <w:r w:rsidRPr="00CD3C90">
      <w:rPr>
        <w:i/>
      </w:rPr>
      <w:t>By: wordexceltemplates.com</w:t>
    </w:r>
  </w:p>
  <w:bookmarkEnd w:id="0"/>
  <w:p w:rsidR="00CD3C90" w:rsidRDefault="00CD3C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90" w:rsidRDefault="00CD3C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F12" w:rsidRDefault="00E90F12" w:rsidP="00CD3C90">
      <w:pPr>
        <w:spacing w:after="0" w:line="240" w:lineRule="auto"/>
      </w:pPr>
      <w:r>
        <w:separator/>
      </w:r>
    </w:p>
  </w:footnote>
  <w:footnote w:type="continuationSeparator" w:id="0">
    <w:p w:rsidR="00E90F12" w:rsidRDefault="00E90F12" w:rsidP="00CD3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90" w:rsidRDefault="00CD3C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90" w:rsidRDefault="00CD3C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C90" w:rsidRDefault="00CD3C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A5"/>
    <w:rsid w:val="003D5FA5"/>
    <w:rsid w:val="00413A57"/>
    <w:rsid w:val="00BE16CD"/>
    <w:rsid w:val="00CD3C90"/>
    <w:rsid w:val="00E9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AA3EF6"/>
  <w15:chartTrackingRefBased/>
  <w15:docId w15:val="{4BDE671C-B3A1-447B-A4E8-79A5A93D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D5F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D5F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5F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D5FA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D5FA5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3D5FA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D5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CD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D3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C90"/>
  </w:style>
  <w:style w:type="paragraph" w:styleId="Footer">
    <w:name w:val="footer"/>
    <w:basedOn w:val="Normal"/>
    <w:link w:val="FooterChar"/>
    <w:uiPriority w:val="99"/>
    <w:unhideWhenUsed/>
    <w:rsid w:val="00CD3C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2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0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6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16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9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7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2025-10-29T14:08:00Z</dcterms:created>
  <dcterms:modified xsi:type="dcterms:W3CDTF">2025-10-29T14:14:00Z</dcterms:modified>
</cp:coreProperties>
</file>